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37F7E" w14:textId="4FB31CC4" w:rsidR="00EC064F" w:rsidRPr="00A732E2" w:rsidRDefault="00A732E2">
      <w:pPr>
        <w:rPr>
          <w:sz w:val="24"/>
          <w:szCs w:val="24"/>
        </w:rPr>
      </w:pPr>
      <w:r>
        <w:rPr>
          <w:sz w:val="24"/>
          <w:szCs w:val="24"/>
        </w:rPr>
        <w:t>Using the resource on the CIPD website, make a note of the definition of each type of worker and the rights</w:t>
      </w:r>
      <w:r w:rsidR="00387C53">
        <w:rPr>
          <w:sz w:val="24"/>
          <w:szCs w:val="24"/>
        </w:rPr>
        <w:t xml:space="preserve"> protected under their form of employment.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5201"/>
        <w:gridCol w:w="5205"/>
      </w:tblGrid>
      <w:tr w:rsidR="00A732E2" w:rsidRPr="00A732E2" w14:paraId="785F5FC2" w14:textId="77777777" w:rsidTr="00A732E2">
        <w:trPr>
          <w:trHeight w:val="466"/>
        </w:trPr>
        <w:tc>
          <w:tcPr>
            <w:tcW w:w="5208" w:type="dxa"/>
            <w:shd w:val="clear" w:color="auto" w:fill="E7E6E6" w:themeFill="background2"/>
            <w:vAlign w:val="center"/>
          </w:tcPr>
          <w:p w14:paraId="54BED339" w14:textId="6F67BCD7" w:rsidR="00A732E2" w:rsidRPr="00A732E2" w:rsidRDefault="00387C53" w:rsidP="00A732E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EMPLOYEE</w:t>
            </w:r>
          </w:p>
        </w:tc>
        <w:tc>
          <w:tcPr>
            <w:tcW w:w="5201" w:type="dxa"/>
            <w:shd w:val="clear" w:color="auto" w:fill="E7E6E6" w:themeFill="background2"/>
            <w:vAlign w:val="center"/>
          </w:tcPr>
          <w:p w14:paraId="7DB8FF51" w14:textId="019EED43" w:rsidR="00A732E2" w:rsidRPr="00A732E2" w:rsidRDefault="00387C53" w:rsidP="00A732E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WORKER</w:t>
            </w:r>
          </w:p>
        </w:tc>
        <w:tc>
          <w:tcPr>
            <w:tcW w:w="5205" w:type="dxa"/>
            <w:shd w:val="clear" w:color="auto" w:fill="E7E6E6" w:themeFill="background2"/>
            <w:vAlign w:val="center"/>
          </w:tcPr>
          <w:p w14:paraId="37BA125E" w14:textId="4107188C" w:rsidR="00A732E2" w:rsidRPr="00A732E2" w:rsidRDefault="00387C53" w:rsidP="00A732E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SELF-EMPLOYED</w:t>
            </w:r>
            <w:bookmarkStart w:id="0" w:name="_GoBack"/>
            <w:bookmarkEnd w:id="0"/>
          </w:p>
        </w:tc>
      </w:tr>
      <w:tr w:rsidR="00A732E2" w14:paraId="53ECD4F4" w14:textId="77777777" w:rsidTr="00A732E2">
        <w:trPr>
          <w:trHeight w:val="1975"/>
        </w:trPr>
        <w:tc>
          <w:tcPr>
            <w:tcW w:w="5208" w:type="dxa"/>
          </w:tcPr>
          <w:p w14:paraId="450FA4AC" w14:textId="7F6030D2" w:rsidR="00A732E2" w:rsidRDefault="00A732E2">
            <w:r>
              <w:t>Definition</w:t>
            </w:r>
          </w:p>
        </w:tc>
        <w:tc>
          <w:tcPr>
            <w:tcW w:w="5201" w:type="dxa"/>
          </w:tcPr>
          <w:p w14:paraId="3A355DA6" w14:textId="51C38312" w:rsidR="00A732E2" w:rsidRDefault="00A732E2">
            <w:r>
              <w:t>Definition</w:t>
            </w:r>
          </w:p>
        </w:tc>
        <w:tc>
          <w:tcPr>
            <w:tcW w:w="5205" w:type="dxa"/>
          </w:tcPr>
          <w:p w14:paraId="042D2B90" w14:textId="5C916B05" w:rsidR="00A732E2" w:rsidRDefault="00A732E2">
            <w:r>
              <w:t>Definition</w:t>
            </w:r>
          </w:p>
        </w:tc>
      </w:tr>
      <w:tr w:rsidR="00A732E2" w14:paraId="34047F41" w14:textId="77777777" w:rsidTr="00387C53">
        <w:trPr>
          <w:trHeight w:val="6028"/>
        </w:trPr>
        <w:tc>
          <w:tcPr>
            <w:tcW w:w="5208" w:type="dxa"/>
          </w:tcPr>
          <w:p w14:paraId="1FD8074A" w14:textId="283DE57F" w:rsidR="00A732E2" w:rsidRDefault="00A732E2">
            <w:r>
              <w:t>Rights</w:t>
            </w:r>
          </w:p>
        </w:tc>
        <w:tc>
          <w:tcPr>
            <w:tcW w:w="5201" w:type="dxa"/>
          </w:tcPr>
          <w:p w14:paraId="4219258E" w14:textId="5E8B0DF8" w:rsidR="00A732E2" w:rsidRDefault="00A732E2">
            <w:r>
              <w:t>Rights</w:t>
            </w:r>
          </w:p>
        </w:tc>
        <w:tc>
          <w:tcPr>
            <w:tcW w:w="5205" w:type="dxa"/>
          </w:tcPr>
          <w:p w14:paraId="3D9C6611" w14:textId="17A3BB96" w:rsidR="00A732E2" w:rsidRDefault="00A732E2">
            <w:r>
              <w:t>Rights</w:t>
            </w:r>
          </w:p>
        </w:tc>
      </w:tr>
    </w:tbl>
    <w:p w14:paraId="09F6E812" w14:textId="77777777" w:rsidR="00DF1168" w:rsidRDefault="00DF1168" w:rsidP="00A732E2"/>
    <w:sectPr w:rsidR="00DF1168" w:rsidSect="00A732E2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7553F" w14:textId="77777777" w:rsidR="00A732E2" w:rsidRDefault="00A732E2" w:rsidP="00E93B78">
      <w:pPr>
        <w:spacing w:after="0" w:line="240" w:lineRule="auto"/>
      </w:pPr>
      <w:r>
        <w:separator/>
      </w:r>
    </w:p>
  </w:endnote>
  <w:endnote w:type="continuationSeparator" w:id="0">
    <w:p w14:paraId="3ACDA82F" w14:textId="77777777" w:rsidR="00A732E2" w:rsidRDefault="00A732E2" w:rsidP="00E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nell Roundhand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3087F" w14:textId="27856085" w:rsidR="00A732E2" w:rsidRDefault="00A732E2" w:rsidP="00E93B78">
    <w:pPr>
      <w:pStyle w:val="Footer"/>
      <w:jc w:val="right"/>
    </w:pPr>
  </w:p>
  <w:p w14:paraId="7B29CC98" w14:textId="77777777" w:rsidR="00A732E2" w:rsidRDefault="00A73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FD7CD" w14:textId="77777777" w:rsidR="00A732E2" w:rsidRDefault="00A732E2" w:rsidP="00E93B78">
      <w:pPr>
        <w:spacing w:after="0" w:line="240" w:lineRule="auto"/>
      </w:pPr>
      <w:r>
        <w:separator/>
      </w:r>
    </w:p>
  </w:footnote>
  <w:footnote w:type="continuationSeparator" w:id="0">
    <w:p w14:paraId="08E52D6E" w14:textId="77777777" w:rsidR="00A732E2" w:rsidRDefault="00A732E2" w:rsidP="00E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80C99" w14:textId="0E8F4DAE" w:rsidR="00A732E2" w:rsidRPr="00E93B78" w:rsidRDefault="00A732E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Contracts of employment - worksheet</w:t>
    </w:r>
  </w:p>
  <w:p w14:paraId="53B7FFE7" w14:textId="77777777" w:rsidR="00A732E2" w:rsidRDefault="00A73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78"/>
    <w:rsid w:val="000C0492"/>
    <w:rsid w:val="00114899"/>
    <w:rsid w:val="00387C53"/>
    <w:rsid w:val="005B44D0"/>
    <w:rsid w:val="00643C66"/>
    <w:rsid w:val="009201B4"/>
    <w:rsid w:val="009B1B90"/>
    <w:rsid w:val="00A732E2"/>
    <w:rsid w:val="00BB68D9"/>
    <w:rsid w:val="00C508B2"/>
    <w:rsid w:val="00DF1168"/>
    <w:rsid w:val="00E06052"/>
    <w:rsid w:val="00E93B78"/>
    <w:rsid w:val="00EC064F"/>
    <w:rsid w:val="00EE0BCB"/>
    <w:rsid w:val="00F4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5BF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B78"/>
  </w:style>
  <w:style w:type="paragraph" w:styleId="Footer">
    <w:name w:val="footer"/>
    <w:basedOn w:val="Normal"/>
    <w:link w:val="FooterChar"/>
    <w:uiPriority w:val="99"/>
    <w:unhideWhenUsed/>
    <w:rsid w:val="00E93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B78"/>
  </w:style>
  <w:style w:type="table" w:styleId="TableGrid">
    <w:name w:val="Table Grid"/>
    <w:basedOn w:val="TableNormal"/>
    <w:uiPriority w:val="39"/>
    <w:rsid w:val="00E93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1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6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B78"/>
  </w:style>
  <w:style w:type="paragraph" w:styleId="Footer">
    <w:name w:val="footer"/>
    <w:basedOn w:val="Normal"/>
    <w:link w:val="FooterChar"/>
    <w:uiPriority w:val="99"/>
    <w:unhideWhenUsed/>
    <w:rsid w:val="00E93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B78"/>
  </w:style>
  <w:style w:type="table" w:styleId="TableGrid">
    <w:name w:val="Table Grid"/>
    <w:basedOn w:val="TableNormal"/>
    <w:uiPriority w:val="39"/>
    <w:rsid w:val="00E93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1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F3711-D798-6843-AA0F-EB5AFF68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Collegiate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Wales</dc:creator>
  <cp:keywords/>
  <dc:description/>
  <cp:lastModifiedBy>Andrew Wales</cp:lastModifiedBy>
  <cp:revision>3</cp:revision>
  <cp:lastPrinted>2015-11-24T07:34:00Z</cp:lastPrinted>
  <dcterms:created xsi:type="dcterms:W3CDTF">2020-08-25T10:31:00Z</dcterms:created>
  <dcterms:modified xsi:type="dcterms:W3CDTF">2020-08-25T10:36:00Z</dcterms:modified>
</cp:coreProperties>
</file>